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1DF8" w14:textId="77777777" w:rsidR="0039352F" w:rsidRPr="00A9211B" w:rsidRDefault="0039352F" w:rsidP="0039352F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092385D1" w14:textId="77777777" w:rsidR="0039352F" w:rsidRPr="00A9211B" w:rsidRDefault="0039352F" w:rsidP="0039352F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14:paraId="32D16AC8" w14:textId="77777777" w:rsidR="0039352F" w:rsidRPr="00A9211B" w:rsidRDefault="0039352F" w:rsidP="0039352F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БРЯНСКОГО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39352F" w:rsidRPr="00A9211B" w14:paraId="6DA4F101" w14:textId="77777777" w:rsidTr="00B9346B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6FA5BEA" w14:textId="77777777" w:rsidR="0039352F" w:rsidRPr="00A9211B" w:rsidRDefault="0039352F" w:rsidP="00B9346B">
            <w:pPr>
              <w:spacing w:line="276" w:lineRule="auto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A9211B">
              <w:rPr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РЕШЕНИЕ</w:t>
            </w:r>
          </w:p>
        </w:tc>
      </w:tr>
      <w:tr w:rsidR="0039352F" w:rsidRPr="006B6FAC" w14:paraId="7245ACFC" w14:textId="77777777" w:rsidTr="00B9346B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BBE9AC3" w14:textId="5E4A8F18" w:rsidR="0039352F" w:rsidRPr="006B6FAC" w:rsidRDefault="006B6FAC" w:rsidP="00B9346B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6B6FAC">
              <w:rPr>
                <w:bCs/>
                <w:kern w:val="2"/>
                <w:szCs w:val="28"/>
                <w:lang w:eastAsia="ru-RU"/>
              </w:rPr>
              <w:t>15</w:t>
            </w:r>
            <w:r w:rsidR="0039352F" w:rsidRPr="006B6FAC">
              <w:rPr>
                <w:bCs/>
                <w:kern w:val="2"/>
                <w:szCs w:val="28"/>
                <w:lang w:eastAsia="ru-RU"/>
              </w:rPr>
              <w:t>.0</w:t>
            </w:r>
            <w:r w:rsidRPr="006B6FAC">
              <w:rPr>
                <w:bCs/>
                <w:kern w:val="2"/>
                <w:szCs w:val="28"/>
                <w:lang w:eastAsia="ru-RU"/>
              </w:rPr>
              <w:t>9</w:t>
            </w:r>
            <w:r w:rsidR="0039352F" w:rsidRPr="006B6FAC">
              <w:rPr>
                <w:bCs/>
                <w:kern w:val="2"/>
                <w:szCs w:val="28"/>
                <w:lang w:eastAsia="ru-RU"/>
              </w:rPr>
              <w:t>.2025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0A441E28" w14:textId="437175E2" w:rsidR="0039352F" w:rsidRPr="006B6FAC" w:rsidRDefault="0039352F" w:rsidP="00B9346B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6B6FAC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6B6FAC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6B6FAC">
              <w:rPr>
                <w:bCs/>
                <w:kern w:val="2"/>
                <w:szCs w:val="28"/>
                <w:lang w:eastAsia="ru-RU"/>
              </w:rPr>
              <w:t>7.</w:t>
            </w:r>
            <w:r w:rsidR="00445DA0">
              <w:rPr>
                <w:bCs/>
                <w:kern w:val="2"/>
                <w:szCs w:val="28"/>
                <w:lang w:eastAsia="ru-RU"/>
              </w:rPr>
              <w:t>2</w:t>
            </w:r>
          </w:p>
        </w:tc>
      </w:tr>
    </w:tbl>
    <w:p w14:paraId="760A322F" w14:textId="77777777" w:rsidR="0039352F" w:rsidRPr="006B6FAC" w:rsidRDefault="0039352F" w:rsidP="0039352F">
      <w:pPr>
        <w:jc w:val="center"/>
        <w:rPr>
          <w:i/>
          <w:kern w:val="2"/>
          <w:szCs w:val="28"/>
          <w:lang w:eastAsia="ru-RU"/>
        </w:rPr>
      </w:pPr>
      <w:r w:rsidRPr="006B6FAC">
        <w:rPr>
          <w:b/>
          <w:bCs/>
          <w:kern w:val="2"/>
          <w:szCs w:val="28"/>
          <w:lang w:eastAsia="ru-RU"/>
        </w:rPr>
        <w:t xml:space="preserve">                 </w:t>
      </w:r>
      <w:r w:rsidRPr="006B6FAC">
        <w:rPr>
          <w:kern w:val="2"/>
          <w:szCs w:val="28"/>
          <w:lang w:eastAsia="ru-RU"/>
        </w:rPr>
        <w:t xml:space="preserve">село </w:t>
      </w:r>
      <w:proofErr w:type="spellStart"/>
      <w:r w:rsidRPr="006B6FAC">
        <w:rPr>
          <w:kern w:val="2"/>
          <w:szCs w:val="28"/>
          <w:lang w:eastAsia="ru-RU"/>
        </w:rPr>
        <w:t>Глинищево</w:t>
      </w:r>
      <w:proofErr w:type="spellEnd"/>
      <w:r w:rsidRPr="006B6FAC">
        <w:rPr>
          <w:b/>
          <w:bCs/>
          <w:szCs w:val="28"/>
          <w:lang w:eastAsia="ru-RU"/>
        </w:rPr>
        <w:t xml:space="preserve"> </w:t>
      </w:r>
    </w:p>
    <w:p w14:paraId="24377577" w14:textId="77777777" w:rsidR="00797CE4" w:rsidRPr="006B6FAC" w:rsidRDefault="00797CE4" w:rsidP="00797CE4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7EA20D86" w14:textId="5D867302" w:rsidR="002874B5" w:rsidRPr="006B6FAC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B6FAC">
        <w:rPr>
          <w:b/>
          <w:bCs/>
          <w:szCs w:val="28"/>
          <w:lang w:eastAsia="ru-RU"/>
        </w:rPr>
        <w:t xml:space="preserve">Об определении результатов </w:t>
      </w:r>
      <w:r w:rsidR="006B6FAC" w:rsidRPr="006B6FAC">
        <w:rPr>
          <w:b/>
          <w:bCs/>
          <w:szCs w:val="28"/>
          <w:lang w:eastAsia="ru-RU"/>
        </w:rPr>
        <w:t xml:space="preserve">дополнительных </w:t>
      </w:r>
      <w:r w:rsidRPr="006B6FAC">
        <w:rPr>
          <w:b/>
          <w:bCs/>
          <w:szCs w:val="28"/>
          <w:lang w:eastAsia="ru-RU"/>
        </w:rPr>
        <w:t>выборов депутат</w:t>
      </w:r>
      <w:r w:rsidR="006B6FAC" w:rsidRPr="006B6FAC">
        <w:rPr>
          <w:b/>
          <w:bCs/>
          <w:szCs w:val="28"/>
          <w:lang w:eastAsia="ru-RU"/>
        </w:rPr>
        <w:t>а</w:t>
      </w:r>
    </w:p>
    <w:p w14:paraId="234AE57D" w14:textId="1802B227" w:rsidR="002874B5" w:rsidRPr="006B6FAC" w:rsidRDefault="006B6FAC" w:rsidP="00E16DD3">
      <w:pPr>
        <w:rPr>
          <w:szCs w:val="28"/>
          <w:lang w:eastAsia="ru-RU"/>
        </w:rPr>
      </w:pPr>
      <w:r w:rsidRPr="006B6FAC">
        <w:rPr>
          <w:b/>
          <w:bCs/>
          <w:szCs w:val="28"/>
          <w:lang w:eastAsia="ru-RU"/>
        </w:rPr>
        <w:t>Мичуринского сельского Совета народных депутатов по Мичуринскому одномандатному избирательному округу №5</w:t>
      </w:r>
    </w:p>
    <w:p w14:paraId="0B52AE5A" w14:textId="77777777" w:rsidR="00980862" w:rsidRPr="006B6FAC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4733F2E2" w14:textId="342A917C" w:rsidR="00465AFA" w:rsidRPr="006B6FAC" w:rsidRDefault="00633704" w:rsidP="006B6FAC">
      <w:pPr>
        <w:autoSpaceDE w:val="0"/>
        <w:autoSpaceDN w:val="0"/>
        <w:adjustRightInd w:val="0"/>
        <w:rPr>
          <w:szCs w:val="28"/>
          <w:lang w:eastAsia="ru-RU"/>
        </w:rPr>
      </w:pPr>
      <w:r w:rsidRPr="006B6FAC">
        <w:rPr>
          <w:szCs w:val="28"/>
        </w:rPr>
        <w:t xml:space="preserve">              </w:t>
      </w:r>
      <w:r w:rsidR="002874B5" w:rsidRPr="006B6FAC">
        <w:rPr>
          <w:szCs w:val="28"/>
        </w:rPr>
        <w:t>В соответствии с пункт</w:t>
      </w:r>
      <w:r w:rsidR="00E92E44" w:rsidRPr="006B6FAC">
        <w:rPr>
          <w:szCs w:val="28"/>
        </w:rPr>
        <w:t>ами</w:t>
      </w:r>
      <w:r w:rsidR="002874B5" w:rsidRPr="006B6FAC">
        <w:rPr>
          <w:szCs w:val="28"/>
        </w:rPr>
        <w:t xml:space="preserve"> </w:t>
      </w:r>
      <w:r w:rsidR="00177F5D" w:rsidRPr="006B6FAC">
        <w:rPr>
          <w:szCs w:val="28"/>
        </w:rPr>
        <w:t>1</w:t>
      </w:r>
      <w:r w:rsidR="00E92E44" w:rsidRPr="006B6FAC">
        <w:rPr>
          <w:szCs w:val="28"/>
        </w:rPr>
        <w:t>, 6</w:t>
      </w:r>
      <w:r w:rsidR="002874B5" w:rsidRPr="006B6FAC">
        <w:rPr>
          <w:szCs w:val="28"/>
        </w:rPr>
        <w:t xml:space="preserve"> статьи </w:t>
      </w:r>
      <w:r w:rsidR="00C45046" w:rsidRPr="006B6FAC">
        <w:rPr>
          <w:szCs w:val="28"/>
        </w:rPr>
        <w:t>4</w:t>
      </w:r>
      <w:r w:rsidR="00177F5D" w:rsidRPr="006B6FAC">
        <w:rPr>
          <w:szCs w:val="28"/>
        </w:rPr>
        <w:t>8</w:t>
      </w:r>
      <w:r w:rsidR="002874B5" w:rsidRPr="006B6FAC">
        <w:rPr>
          <w:szCs w:val="28"/>
        </w:rPr>
        <w:t xml:space="preserve"> Закона Брянской области от 26</w:t>
      </w:r>
      <w:r w:rsidR="00715163" w:rsidRPr="006B6FAC">
        <w:rPr>
          <w:szCs w:val="28"/>
        </w:rPr>
        <w:t xml:space="preserve"> июня </w:t>
      </w:r>
      <w:r w:rsidR="002874B5" w:rsidRPr="006B6FAC">
        <w:rPr>
          <w:szCs w:val="28"/>
        </w:rPr>
        <w:t>2008</w:t>
      </w:r>
      <w:r w:rsidR="00715163" w:rsidRPr="006B6FAC">
        <w:rPr>
          <w:szCs w:val="28"/>
        </w:rPr>
        <w:t xml:space="preserve"> года</w:t>
      </w:r>
      <w:r w:rsidR="002874B5" w:rsidRPr="006B6FAC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6B6FAC">
        <w:rPr>
          <w:szCs w:val="28"/>
        </w:rPr>
        <w:t>,</w:t>
      </w:r>
      <w:r w:rsidR="002874B5" w:rsidRPr="006B6FAC">
        <w:rPr>
          <w:szCs w:val="28"/>
        </w:rPr>
        <w:t xml:space="preserve"> на </w:t>
      </w:r>
      <w:r w:rsidR="002874B5" w:rsidRPr="006B6FAC">
        <w:rPr>
          <w:rFonts w:eastAsiaTheme="minorHAnsi"/>
          <w:szCs w:val="28"/>
        </w:rPr>
        <w:t xml:space="preserve">основании </w:t>
      </w:r>
      <w:r w:rsidR="00E92E44" w:rsidRPr="006B6FAC">
        <w:rPr>
          <w:rFonts w:eastAsiaTheme="minorHAnsi"/>
          <w:szCs w:val="28"/>
        </w:rPr>
        <w:t>протокол</w:t>
      </w:r>
      <w:r w:rsidR="00E16DD3" w:rsidRPr="006B6FAC">
        <w:rPr>
          <w:rFonts w:eastAsiaTheme="minorHAnsi"/>
          <w:szCs w:val="28"/>
        </w:rPr>
        <w:t>ов</w:t>
      </w:r>
      <w:r w:rsidR="00E92E44" w:rsidRPr="006B6FAC">
        <w:rPr>
          <w:rFonts w:eastAsiaTheme="minorHAnsi"/>
          <w:szCs w:val="28"/>
        </w:rPr>
        <w:t xml:space="preserve"> </w:t>
      </w:r>
      <w:r w:rsidR="003D5BBF" w:rsidRPr="006B6FAC">
        <w:rPr>
          <w:rFonts w:eastAsiaTheme="minorHAnsi"/>
          <w:szCs w:val="28"/>
        </w:rPr>
        <w:t xml:space="preserve">окружных избирательных комиссий </w:t>
      </w:r>
      <w:r w:rsidR="00E92E44" w:rsidRPr="006B6FAC">
        <w:rPr>
          <w:rFonts w:eastAsiaTheme="minorHAnsi"/>
          <w:szCs w:val="28"/>
        </w:rPr>
        <w:t xml:space="preserve">о результатах </w:t>
      </w:r>
      <w:r w:rsidR="006B6FAC" w:rsidRPr="006B6FAC">
        <w:rPr>
          <w:szCs w:val="28"/>
          <w:lang w:eastAsia="ru-RU"/>
        </w:rPr>
        <w:t xml:space="preserve">дополнительных выборов депутата Мичуринского сельского Совета народных депутатов по Мичуринскому одномандатному избирательному округу №5 </w:t>
      </w:r>
      <w:r w:rsidR="002874B5" w:rsidRPr="006B6FAC">
        <w:rPr>
          <w:szCs w:val="28"/>
        </w:rPr>
        <w:t>террит</w:t>
      </w:r>
      <w:r w:rsidR="00094202" w:rsidRPr="006B6FAC">
        <w:rPr>
          <w:szCs w:val="28"/>
        </w:rPr>
        <w:t xml:space="preserve">ориальная избирательная комиссия  </w:t>
      </w:r>
      <w:r w:rsidR="006B6FAC" w:rsidRPr="006B6FAC">
        <w:rPr>
          <w:szCs w:val="28"/>
        </w:rPr>
        <w:t>Брянского района</w:t>
      </w:r>
      <w:r w:rsidR="00E16DD3" w:rsidRPr="006B6FAC">
        <w:rPr>
          <w:szCs w:val="28"/>
        </w:rPr>
        <w:t xml:space="preserve"> с полномочиями окружной</w:t>
      </w:r>
      <w:r w:rsidR="00D06CA4" w:rsidRPr="006B6FAC">
        <w:rPr>
          <w:szCs w:val="28"/>
        </w:rPr>
        <w:t xml:space="preserve"> избирательной </w:t>
      </w:r>
      <w:r w:rsidR="00177F5D" w:rsidRPr="006B6FAC">
        <w:rPr>
          <w:szCs w:val="28"/>
        </w:rPr>
        <w:t>комисси</w:t>
      </w:r>
      <w:r w:rsidR="00590B58" w:rsidRPr="006B6FAC">
        <w:rPr>
          <w:szCs w:val="28"/>
        </w:rPr>
        <w:t>и</w:t>
      </w:r>
      <w:r w:rsidR="00177F5D" w:rsidRPr="006B6FAC">
        <w:rPr>
          <w:szCs w:val="28"/>
        </w:rPr>
        <w:t xml:space="preserve"> </w:t>
      </w:r>
      <w:r w:rsidR="00465AFA" w:rsidRPr="006B6FAC">
        <w:rPr>
          <w:szCs w:val="28"/>
        </w:rPr>
        <w:t xml:space="preserve"> по </w:t>
      </w:r>
      <w:r w:rsidR="006B6FAC" w:rsidRPr="006B6FAC">
        <w:rPr>
          <w:szCs w:val="28"/>
        </w:rPr>
        <w:t xml:space="preserve">Мичуринскому </w:t>
      </w:r>
      <w:r w:rsidR="00465AFA" w:rsidRPr="006B6FAC">
        <w:rPr>
          <w:szCs w:val="28"/>
        </w:rPr>
        <w:t xml:space="preserve"> одномандатному избирательному округу </w:t>
      </w:r>
      <w:r w:rsidR="00177F5D" w:rsidRPr="006B6FAC">
        <w:rPr>
          <w:szCs w:val="28"/>
        </w:rPr>
        <w:t>№</w:t>
      </w:r>
      <w:r w:rsidR="006B6FAC" w:rsidRPr="006B6FAC">
        <w:rPr>
          <w:szCs w:val="28"/>
        </w:rPr>
        <w:t>5</w:t>
      </w:r>
      <w:r w:rsidR="00177F5D" w:rsidRPr="006B6FAC">
        <w:rPr>
          <w:szCs w:val="28"/>
        </w:rPr>
        <w:t xml:space="preserve">, возложенными решением территориальной избирательной комиссии </w:t>
      </w:r>
      <w:r w:rsidR="006B6FAC" w:rsidRPr="006B6FAC">
        <w:rPr>
          <w:szCs w:val="28"/>
        </w:rPr>
        <w:t xml:space="preserve">Брянского района </w:t>
      </w:r>
      <w:r w:rsidR="00E16DD3" w:rsidRPr="006B6FAC">
        <w:rPr>
          <w:szCs w:val="28"/>
        </w:rPr>
        <w:t xml:space="preserve"> </w:t>
      </w:r>
      <w:r w:rsidR="00177F5D" w:rsidRPr="006B6FAC">
        <w:rPr>
          <w:bCs/>
          <w:spacing w:val="-4"/>
          <w:szCs w:val="28"/>
        </w:rPr>
        <w:t xml:space="preserve">от </w:t>
      </w:r>
      <w:r w:rsidR="00465AFA" w:rsidRPr="006B6FAC">
        <w:rPr>
          <w:bCs/>
          <w:spacing w:val="-4"/>
          <w:szCs w:val="28"/>
        </w:rPr>
        <w:t xml:space="preserve"> </w:t>
      </w:r>
      <w:r w:rsidR="006B6FAC" w:rsidRPr="006B6FAC">
        <w:rPr>
          <w:bCs/>
          <w:spacing w:val="-4"/>
          <w:szCs w:val="28"/>
        </w:rPr>
        <w:t>27.06.</w:t>
      </w:r>
      <w:r w:rsidR="00E16DD3" w:rsidRPr="006B6FAC">
        <w:rPr>
          <w:bCs/>
          <w:spacing w:val="-4"/>
          <w:szCs w:val="28"/>
        </w:rPr>
        <w:t>20</w:t>
      </w:r>
      <w:r w:rsidR="006B6FAC" w:rsidRPr="006B6FAC">
        <w:rPr>
          <w:bCs/>
          <w:spacing w:val="-4"/>
          <w:szCs w:val="28"/>
        </w:rPr>
        <w:t>25</w:t>
      </w:r>
      <w:r w:rsidR="00E16DD3" w:rsidRPr="006B6FAC">
        <w:rPr>
          <w:bCs/>
          <w:spacing w:val="-4"/>
          <w:szCs w:val="28"/>
        </w:rPr>
        <w:t xml:space="preserve"> года  № </w:t>
      </w:r>
      <w:r w:rsidR="006B6FAC" w:rsidRPr="006B6FAC">
        <w:rPr>
          <w:bCs/>
          <w:spacing w:val="-4"/>
          <w:szCs w:val="28"/>
        </w:rPr>
        <w:t>2.1.1.</w:t>
      </w:r>
      <w:r w:rsidR="00E16DD3" w:rsidRPr="006B6FAC">
        <w:rPr>
          <w:bCs/>
          <w:spacing w:val="-4"/>
          <w:szCs w:val="28"/>
        </w:rPr>
        <w:t>,</w:t>
      </w:r>
      <w:r w:rsidR="00465AFA" w:rsidRPr="006B6FAC">
        <w:rPr>
          <w:bCs/>
          <w:spacing w:val="-4"/>
          <w:szCs w:val="28"/>
        </w:rPr>
        <w:t xml:space="preserve"> </w:t>
      </w:r>
    </w:p>
    <w:p w14:paraId="37A164ED" w14:textId="77777777" w:rsidR="002874B5" w:rsidRPr="006B6FAC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6B6FAC">
        <w:rPr>
          <w:b/>
          <w:bCs/>
          <w:spacing w:val="-4"/>
          <w:szCs w:val="28"/>
          <w:lang w:eastAsia="ru-RU"/>
        </w:rPr>
        <w:t>РЕШИЛА:</w:t>
      </w:r>
    </w:p>
    <w:p w14:paraId="45A99EFB" w14:textId="77777777" w:rsidR="002874B5" w:rsidRPr="006B6FAC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6BE5F1FC" w14:textId="18120880" w:rsidR="002874B5" w:rsidRPr="006B6FAC" w:rsidRDefault="00D06CA4" w:rsidP="006B6FAC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B6FAC">
        <w:rPr>
          <w:rFonts w:eastAsiaTheme="minorHAnsi"/>
          <w:szCs w:val="28"/>
        </w:rPr>
        <w:t xml:space="preserve">1. </w:t>
      </w:r>
      <w:r w:rsidR="002874B5" w:rsidRPr="006B6FAC">
        <w:rPr>
          <w:rFonts w:eastAsiaTheme="minorHAnsi"/>
          <w:szCs w:val="28"/>
        </w:rPr>
        <w:t xml:space="preserve">Признать </w:t>
      </w:r>
      <w:r w:rsidR="006B6FAC" w:rsidRPr="006B6FAC">
        <w:rPr>
          <w:szCs w:val="28"/>
          <w:lang w:eastAsia="ru-RU"/>
        </w:rPr>
        <w:t xml:space="preserve">дополнительные выборы депутата Мичуринского сельского Совета народных депутатов по Мичуринскому одномандатному избирательному округу №5 </w:t>
      </w:r>
      <w:r w:rsidR="002874B5" w:rsidRPr="006B6FAC">
        <w:rPr>
          <w:rFonts w:eastAsiaTheme="minorHAnsi"/>
          <w:szCs w:val="28"/>
        </w:rPr>
        <w:t xml:space="preserve">состоявшимися и действительными. </w:t>
      </w:r>
    </w:p>
    <w:p w14:paraId="1D45A187" w14:textId="3F53F5C3" w:rsidR="00140703" w:rsidRPr="006B6FAC" w:rsidRDefault="005B2E77" w:rsidP="00216B51">
      <w:pPr>
        <w:ind w:firstLine="709"/>
        <w:rPr>
          <w:bCs/>
          <w:i/>
          <w:szCs w:val="28"/>
          <w:lang w:eastAsia="ru-RU"/>
        </w:rPr>
      </w:pPr>
      <w:r w:rsidRPr="006B6FAC">
        <w:rPr>
          <w:rFonts w:eastAsiaTheme="minorHAnsi"/>
          <w:szCs w:val="28"/>
        </w:rPr>
        <w:t xml:space="preserve">2. Установить, что </w:t>
      </w:r>
      <w:r w:rsidR="00E92E44" w:rsidRPr="006B6FAC">
        <w:rPr>
          <w:rFonts w:eastAsiaTheme="minorHAnsi"/>
          <w:szCs w:val="28"/>
        </w:rPr>
        <w:t>депутат</w:t>
      </w:r>
      <w:r w:rsidR="006B6FAC" w:rsidRPr="006B6FAC">
        <w:rPr>
          <w:rFonts w:eastAsiaTheme="minorHAnsi"/>
          <w:szCs w:val="28"/>
        </w:rPr>
        <w:t xml:space="preserve">ом </w:t>
      </w:r>
      <w:r w:rsidR="00790A43" w:rsidRPr="006B6FAC">
        <w:rPr>
          <w:szCs w:val="28"/>
          <w:lang w:eastAsia="ru-RU"/>
        </w:rPr>
        <w:t xml:space="preserve">Мичуринского сельского Совета народных депутатов </w:t>
      </w:r>
      <w:r w:rsidR="006B6FAC" w:rsidRPr="006B6FAC">
        <w:rPr>
          <w:szCs w:val="28"/>
          <w:lang w:eastAsia="ru-RU"/>
        </w:rPr>
        <w:t>по Мичуринскому одномандатному избирательному округу №5</w:t>
      </w:r>
      <w:r w:rsidR="006B6FAC" w:rsidRPr="006B6FAC">
        <w:rPr>
          <w:bCs/>
          <w:i/>
          <w:szCs w:val="28"/>
          <w:lang w:eastAsia="ru-RU"/>
        </w:rPr>
        <w:t xml:space="preserve"> </w:t>
      </w:r>
      <w:r w:rsidR="003D5BBF" w:rsidRPr="006B6FAC">
        <w:rPr>
          <w:rFonts w:eastAsiaTheme="minorHAnsi"/>
          <w:szCs w:val="28"/>
        </w:rPr>
        <w:t>избран</w:t>
      </w:r>
      <w:r w:rsidR="00216B51">
        <w:rPr>
          <w:rFonts w:eastAsiaTheme="minorHAnsi"/>
          <w:szCs w:val="28"/>
        </w:rPr>
        <w:t xml:space="preserve"> Гайдук Дмитрий Сергеевич.</w:t>
      </w:r>
    </w:p>
    <w:p w14:paraId="3CC3C6E3" w14:textId="71F57F06" w:rsidR="005B2E77" w:rsidRPr="006B6FAC" w:rsidRDefault="005B2E77" w:rsidP="00706BC6">
      <w:pPr>
        <w:ind w:firstLine="709"/>
        <w:rPr>
          <w:spacing w:val="-4"/>
          <w:szCs w:val="28"/>
          <w:lang w:eastAsia="ru-RU"/>
        </w:rPr>
      </w:pPr>
      <w:r w:rsidRPr="006B6FAC">
        <w:rPr>
          <w:spacing w:val="-4"/>
          <w:szCs w:val="28"/>
          <w:lang w:eastAsia="ru-RU"/>
        </w:rPr>
        <w:t xml:space="preserve">3. Копию </w:t>
      </w:r>
      <w:r w:rsidR="00706BC6" w:rsidRPr="006B6FAC">
        <w:rPr>
          <w:spacing w:val="-4"/>
          <w:szCs w:val="28"/>
          <w:lang w:eastAsia="ru-RU"/>
        </w:rPr>
        <w:t xml:space="preserve">настоящего </w:t>
      </w:r>
      <w:r w:rsidRPr="006B6FAC">
        <w:rPr>
          <w:spacing w:val="-4"/>
          <w:szCs w:val="28"/>
          <w:lang w:eastAsia="ru-RU"/>
        </w:rPr>
        <w:t xml:space="preserve">решения направить для опубликования </w:t>
      </w:r>
      <w:proofErr w:type="gramStart"/>
      <w:r w:rsidRPr="006B6FAC">
        <w:rPr>
          <w:spacing w:val="-4"/>
          <w:szCs w:val="28"/>
          <w:lang w:eastAsia="ru-RU"/>
        </w:rPr>
        <w:t xml:space="preserve">в  </w:t>
      </w:r>
      <w:r w:rsidR="006B6FAC" w:rsidRPr="006B6FAC">
        <w:rPr>
          <w:spacing w:val="-4"/>
          <w:szCs w:val="28"/>
          <w:lang w:eastAsia="ru-RU"/>
        </w:rPr>
        <w:t>газету</w:t>
      </w:r>
      <w:proofErr w:type="gramEnd"/>
      <w:r w:rsidR="006B6FAC" w:rsidRPr="006B6FAC">
        <w:rPr>
          <w:spacing w:val="-4"/>
          <w:szCs w:val="28"/>
          <w:lang w:eastAsia="ru-RU"/>
        </w:rPr>
        <w:t xml:space="preserve"> «Деснянская правда»</w:t>
      </w:r>
      <w:r w:rsidRPr="006B6FAC">
        <w:rPr>
          <w:spacing w:val="-4"/>
          <w:szCs w:val="28"/>
          <w:lang w:eastAsia="ru-RU"/>
        </w:rPr>
        <w:t>.</w:t>
      </w:r>
    </w:p>
    <w:p w14:paraId="3DB1CD81" w14:textId="77777777" w:rsidR="005B2E77" w:rsidRPr="006B6FAC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39352F" w:rsidRPr="006B6FAC" w14:paraId="1D929051" w14:textId="77777777" w:rsidTr="0011653B">
        <w:tc>
          <w:tcPr>
            <w:tcW w:w="4503" w:type="dxa"/>
          </w:tcPr>
          <w:p w14:paraId="747448F8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Председатель</w:t>
            </w:r>
          </w:p>
          <w:p w14:paraId="2C204842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территориальной избирательной</w:t>
            </w:r>
          </w:p>
          <w:p w14:paraId="62DC2A5D" w14:textId="6D80D0AF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     комиссии Брянского района   </w:t>
            </w:r>
          </w:p>
        </w:tc>
        <w:tc>
          <w:tcPr>
            <w:tcW w:w="2409" w:type="dxa"/>
            <w:vAlign w:val="bottom"/>
          </w:tcPr>
          <w:p w14:paraId="0C12A5CF" w14:textId="77777777" w:rsidR="0039352F" w:rsidRPr="006B6FAC" w:rsidRDefault="0039352F" w:rsidP="0039352F">
            <w:pPr>
              <w:tabs>
                <w:tab w:val="left" w:pos="993"/>
              </w:tabs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_____________ </w:t>
            </w:r>
          </w:p>
          <w:p w14:paraId="727CF247" w14:textId="01D2B912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5079DE43" w14:textId="77777777" w:rsidR="0039352F" w:rsidRPr="006B6FAC" w:rsidRDefault="0039352F" w:rsidP="0039352F">
            <w:pPr>
              <w:tabs>
                <w:tab w:val="left" w:pos="993"/>
              </w:tabs>
              <w:rPr>
                <w:iCs/>
                <w:szCs w:val="28"/>
              </w:rPr>
            </w:pPr>
            <w:proofErr w:type="spellStart"/>
            <w:r w:rsidRPr="006B6FAC">
              <w:rPr>
                <w:iCs/>
                <w:szCs w:val="28"/>
              </w:rPr>
              <w:t>Е.А.Романова</w:t>
            </w:r>
            <w:proofErr w:type="spellEnd"/>
          </w:p>
          <w:p w14:paraId="26015E7C" w14:textId="426FA781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39352F" w:rsidRPr="006B6FAC" w14:paraId="78528DDD" w14:textId="77777777" w:rsidTr="0011653B">
        <w:tc>
          <w:tcPr>
            <w:tcW w:w="4503" w:type="dxa"/>
          </w:tcPr>
          <w:p w14:paraId="036CCEC7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00455FAB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0073DF84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39352F" w:rsidRPr="006B6FAC" w14:paraId="769DC74C" w14:textId="77777777" w:rsidTr="0011653B">
        <w:tc>
          <w:tcPr>
            <w:tcW w:w="4503" w:type="dxa"/>
          </w:tcPr>
          <w:p w14:paraId="2583B959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Секретарь</w:t>
            </w:r>
          </w:p>
          <w:p w14:paraId="496A46E6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территориальной избирательной</w:t>
            </w:r>
          </w:p>
          <w:p w14:paraId="0D2ECEE8" w14:textId="77777777" w:rsidR="0039352F" w:rsidRPr="006B6FAC" w:rsidRDefault="0039352F" w:rsidP="0039352F">
            <w:pPr>
              <w:rPr>
                <w:i/>
                <w:szCs w:val="28"/>
              </w:rPr>
            </w:pPr>
            <w:r w:rsidRPr="006B6FAC">
              <w:rPr>
                <w:iCs/>
                <w:szCs w:val="28"/>
              </w:rPr>
              <w:t xml:space="preserve">     комиссии Брянского района</w:t>
            </w:r>
          </w:p>
          <w:p w14:paraId="6C37D9C9" w14:textId="57C45C9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/>
                <w:szCs w:val="28"/>
              </w:rPr>
              <w:t xml:space="preserve">                    </w:t>
            </w:r>
          </w:p>
        </w:tc>
        <w:tc>
          <w:tcPr>
            <w:tcW w:w="2409" w:type="dxa"/>
            <w:vAlign w:val="bottom"/>
          </w:tcPr>
          <w:p w14:paraId="4491BA8C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_____________ </w:t>
            </w:r>
          </w:p>
          <w:p w14:paraId="79DB26DD" w14:textId="2321038B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233D02B6" w14:textId="2C876B25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6B6FAC">
              <w:rPr>
                <w:iCs/>
                <w:szCs w:val="28"/>
              </w:rPr>
              <w:t>А.В.Азаркина</w:t>
            </w:r>
            <w:proofErr w:type="spellEnd"/>
          </w:p>
        </w:tc>
      </w:tr>
    </w:tbl>
    <w:p w14:paraId="1DF39DE1" w14:textId="77777777" w:rsidR="006B739B" w:rsidRDefault="006B739B" w:rsidP="00B564B4">
      <w:pPr>
        <w:pStyle w:val="ae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51E2" w14:textId="77777777" w:rsidR="006B07C3" w:rsidRDefault="006B07C3" w:rsidP="0078341B">
      <w:r>
        <w:separator/>
      </w:r>
    </w:p>
  </w:endnote>
  <w:endnote w:type="continuationSeparator" w:id="0">
    <w:p w14:paraId="1C9D32E0" w14:textId="77777777" w:rsidR="006B07C3" w:rsidRDefault="006B07C3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F435" w14:textId="77777777" w:rsidR="006B07C3" w:rsidRDefault="006B07C3" w:rsidP="0078341B">
      <w:r>
        <w:separator/>
      </w:r>
    </w:p>
  </w:footnote>
  <w:footnote w:type="continuationSeparator" w:id="0">
    <w:p w14:paraId="2403BFA6" w14:textId="77777777" w:rsidR="006B07C3" w:rsidRDefault="006B07C3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1952845">
    <w:abstractNumId w:val="1"/>
  </w:num>
  <w:num w:numId="2" w16cid:durableId="1770546867">
    <w:abstractNumId w:val="10"/>
  </w:num>
  <w:num w:numId="3" w16cid:durableId="622811081">
    <w:abstractNumId w:val="8"/>
  </w:num>
  <w:num w:numId="4" w16cid:durableId="2001499395">
    <w:abstractNumId w:val="4"/>
  </w:num>
  <w:num w:numId="5" w16cid:durableId="1608005848">
    <w:abstractNumId w:val="6"/>
  </w:num>
  <w:num w:numId="6" w16cid:durableId="687947881">
    <w:abstractNumId w:val="2"/>
  </w:num>
  <w:num w:numId="7" w16cid:durableId="1122188684">
    <w:abstractNumId w:val="3"/>
  </w:num>
  <w:num w:numId="8" w16cid:durableId="1576939403">
    <w:abstractNumId w:val="5"/>
  </w:num>
  <w:num w:numId="9" w16cid:durableId="1201675028">
    <w:abstractNumId w:val="0"/>
  </w:num>
  <w:num w:numId="10" w16cid:durableId="1753432947">
    <w:abstractNumId w:val="9"/>
  </w:num>
  <w:num w:numId="11" w16cid:durableId="852065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2183C"/>
    <w:rsid w:val="00074B50"/>
    <w:rsid w:val="00085845"/>
    <w:rsid w:val="00094202"/>
    <w:rsid w:val="000A1F57"/>
    <w:rsid w:val="000A5554"/>
    <w:rsid w:val="000C43B9"/>
    <w:rsid w:val="000D4B54"/>
    <w:rsid w:val="000D5D7A"/>
    <w:rsid w:val="000E46C6"/>
    <w:rsid w:val="000F0E41"/>
    <w:rsid w:val="00102D0D"/>
    <w:rsid w:val="0010650D"/>
    <w:rsid w:val="0011653B"/>
    <w:rsid w:val="00140703"/>
    <w:rsid w:val="001502B5"/>
    <w:rsid w:val="001665FC"/>
    <w:rsid w:val="00172E9D"/>
    <w:rsid w:val="00175B21"/>
    <w:rsid w:val="00177F5D"/>
    <w:rsid w:val="00181233"/>
    <w:rsid w:val="001929A0"/>
    <w:rsid w:val="00193749"/>
    <w:rsid w:val="001A16D5"/>
    <w:rsid w:val="001A1A87"/>
    <w:rsid w:val="001B1460"/>
    <w:rsid w:val="001C4944"/>
    <w:rsid w:val="001E2BF0"/>
    <w:rsid w:val="001F455F"/>
    <w:rsid w:val="00206194"/>
    <w:rsid w:val="002166A4"/>
    <w:rsid w:val="00216B51"/>
    <w:rsid w:val="00240F36"/>
    <w:rsid w:val="00261981"/>
    <w:rsid w:val="00283267"/>
    <w:rsid w:val="002874B5"/>
    <w:rsid w:val="00290F3F"/>
    <w:rsid w:val="002D691B"/>
    <w:rsid w:val="002F3D2C"/>
    <w:rsid w:val="003016B1"/>
    <w:rsid w:val="00340085"/>
    <w:rsid w:val="00340B95"/>
    <w:rsid w:val="00347461"/>
    <w:rsid w:val="003556E5"/>
    <w:rsid w:val="00356701"/>
    <w:rsid w:val="00360566"/>
    <w:rsid w:val="003835D9"/>
    <w:rsid w:val="0039352F"/>
    <w:rsid w:val="00395670"/>
    <w:rsid w:val="003A2BD1"/>
    <w:rsid w:val="003D5BBF"/>
    <w:rsid w:val="003E3CFA"/>
    <w:rsid w:val="003E6576"/>
    <w:rsid w:val="003F1881"/>
    <w:rsid w:val="00410A1A"/>
    <w:rsid w:val="004165BB"/>
    <w:rsid w:val="00445DA0"/>
    <w:rsid w:val="00465AFA"/>
    <w:rsid w:val="00466B46"/>
    <w:rsid w:val="004704D1"/>
    <w:rsid w:val="0048752F"/>
    <w:rsid w:val="004E1AB2"/>
    <w:rsid w:val="00503D11"/>
    <w:rsid w:val="00505796"/>
    <w:rsid w:val="00517ABB"/>
    <w:rsid w:val="00523F59"/>
    <w:rsid w:val="00590B58"/>
    <w:rsid w:val="005B2E77"/>
    <w:rsid w:val="005D683E"/>
    <w:rsid w:val="00633704"/>
    <w:rsid w:val="00641374"/>
    <w:rsid w:val="00690757"/>
    <w:rsid w:val="006B07C3"/>
    <w:rsid w:val="006B6FAC"/>
    <w:rsid w:val="006B739B"/>
    <w:rsid w:val="006E60CB"/>
    <w:rsid w:val="00706BC6"/>
    <w:rsid w:val="00706E3A"/>
    <w:rsid w:val="00715163"/>
    <w:rsid w:val="00721960"/>
    <w:rsid w:val="007251C1"/>
    <w:rsid w:val="007306D8"/>
    <w:rsid w:val="00740BAD"/>
    <w:rsid w:val="0076634D"/>
    <w:rsid w:val="0078341B"/>
    <w:rsid w:val="00790A43"/>
    <w:rsid w:val="00797CE4"/>
    <w:rsid w:val="007C1C23"/>
    <w:rsid w:val="007D6D77"/>
    <w:rsid w:val="007E3882"/>
    <w:rsid w:val="00800549"/>
    <w:rsid w:val="00810016"/>
    <w:rsid w:val="00817072"/>
    <w:rsid w:val="0083380B"/>
    <w:rsid w:val="00845A1C"/>
    <w:rsid w:val="008624A7"/>
    <w:rsid w:val="00882256"/>
    <w:rsid w:val="00887577"/>
    <w:rsid w:val="008908EC"/>
    <w:rsid w:val="0089545C"/>
    <w:rsid w:val="008C1EC6"/>
    <w:rsid w:val="008E481B"/>
    <w:rsid w:val="00925940"/>
    <w:rsid w:val="00927BD1"/>
    <w:rsid w:val="0094655F"/>
    <w:rsid w:val="0096341C"/>
    <w:rsid w:val="00980862"/>
    <w:rsid w:val="00982DC0"/>
    <w:rsid w:val="009A1CB2"/>
    <w:rsid w:val="009C6041"/>
    <w:rsid w:val="009D0AF4"/>
    <w:rsid w:val="00A04514"/>
    <w:rsid w:val="00A10285"/>
    <w:rsid w:val="00A21C7B"/>
    <w:rsid w:val="00A70BE6"/>
    <w:rsid w:val="00AD0072"/>
    <w:rsid w:val="00B23700"/>
    <w:rsid w:val="00B44CDC"/>
    <w:rsid w:val="00B546E0"/>
    <w:rsid w:val="00B564B4"/>
    <w:rsid w:val="00BB1FF9"/>
    <w:rsid w:val="00BB7D2C"/>
    <w:rsid w:val="00BC569F"/>
    <w:rsid w:val="00BD5038"/>
    <w:rsid w:val="00C45046"/>
    <w:rsid w:val="00C830F1"/>
    <w:rsid w:val="00C84FE4"/>
    <w:rsid w:val="00D06CA4"/>
    <w:rsid w:val="00D46E95"/>
    <w:rsid w:val="00D53344"/>
    <w:rsid w:val="00D613AE"/>
    <w:rsid w:val="00D802C6"/>
    <w:rsid w:val="00D96EBC"/>
    <w:rsid w:val="00DB1FC5"/>
    <w:rsid w:val="00DB335B"/>
    <w:rsid w:val="00DD0EA3"/>
    <w:rsid w:val="00DE7655"/>
    <w:rsid w:val="00DF349F"/>
    <w:rsid w:val="00E03FDD"/>
    <w:rsid w:val="00E16DD3"/>
    <w:rsid w:val="00E22E02"/>
    <w:rsid w:val="00E23031"/>
    <w:rsid w:val="00E30A76"/>
    <w:rsid w:val="00E44BCA"/>
    <w:rsid w:val="00E65382"/>
    <w:rsid w:val="00E83B86"/>
    <w:rsid w:val="00E92E44"/>
    <w:rsid w:val="00E94740"/>
    <w:rsid w:val="00EB2998"/>
    <w:rsid w:val="00EF75C5"/>
    <w:rsid w:val="00F13A30"/>
    <w:rsid w:val="00F15E19"/>
    <w:rsid w:val="00F376B5"/>
    <w:rsid w:val="00F532D1"/>
    <w:rsid w:val="00F65F5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76B5"/>
  <w15:docId w15:val="{F49A70C9-6D16-4CF0-92E9-F0E5BED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user</cp:lastModifiedBy>
  <cp:revision>29</cp:revision>
  <cp:lastPrinted>2025-09-16T06:12:00Z</cp:lastPrinted>
  <dcterms:created xsi:type="dcterms:W3CDTF">2019-01-31T13:11:00Z</dcterms:created>
  <dcterms:modified xsi:type="dcterms:W3CDTF">2025-09-16T06:12:00Z</dcterms:modified>
</cp:coreProperties>
</file>